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3"/>
    <w:bookmarkStart w:id="1" w:name="bookmark4"/>
    <w:bookmarkStart w:id="2" w:name="bookmark2"/>
    <w:p w:rsidR="00AD3316" w:rsidRDefault="00AD3316" w:rsidP="00AD3316">
      <w:pPr>
        <w:framePr w:h="1420" w:hSpace="10080" w:vSpace="58" w:wrap="notBeside" w:vAnchor="text" w:hAnchor="page" w:x="5329" w:y="-719"/>
      </w:pPr>
      <w:r>
        <w:object w:dxaOrig="1139" w:dyaOrig="1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0.5pt" o:ole="" fillcolor="window">
            <v:imagedata r:id="rId5" o:title=""/>
          </v:shape>
          <o:OLEObject Type="Embed" ProgID="Word.Picture.8" ShapeID="_x0000_i1025" DrawAspect="Content" ObjectID="_1504455309" r:id="rId6"/>
        </w:object>
      </w:r>
    </w:p>
    <w:p w:rsidR="00AD3316" w:rsidRPr="002C5218" w:rsidRDefault="00AD3316" w:rsidP="00AD3316">
      <w:pPr>
        <w:pStyle w:val="1"/>
        <w:rPr>
          <w:b w:val="0"/>
          <w:sz w:val="28"/>
          <w:szCs w:val="28"/>
        </w:rPr>
      </w:pPr>
      <w:r w:rsidRPr="002C5218">
        <w:rPr>
          <w:b w:val="0"/>
          <w:sz w:val="28"/>
          <w:szCs w:val="28"/>
        </w:rPr>
        <w:t>Муниципальное учреждение Отдел образования Администрации</w:t>
      </w:r>
    </w:p>
    <w:p w:rsidR="00AD3316" w:rsidRPr="002C5218" w:rsidRDefault="00AD3316" w:rsidP="00AD3316">
      <w:pPr>
        <w:jc w:val="center"/>
        <w:rPr>
          <w:rFonts w:cs="Times New Roman"/>
          <w:sz w:val="28"/>
          <w:szCs w:val="28"/>
        </w:rPr>
      </w:pPr>
      <w:proofErr w:type="spellStart"/>
      <w:r w:rsidRPr="002C5218">
        <w:rPr>
          <w:rFonts w:cs="Times New Roman"/>
          <w:sz w:val="28"/>
          <w:szCs w:val="28"/>
        </w:rPr>
        <w:t>Нагайбакского</w:t>
      </w:r>
      <w:proofErr w:type="spellEnd"/>
      <w:r w:rsidRPr="002C5218">
        <w:rPr>
          <w:rFonts w:cs="Times New Roman"/>
          <w:sz w:val="28"/>
          <w:szCs w:val="28"/>
        </w:rPr>
        <w:t xml:space="preserve"> муниципального района Челябинской области</w:t>
      </w:r>
    </w:p>
    <w:p w:rsidR="00AD3316" w:rsidRPr="002C5218" w:rsidRDefault="00AD3316" w:rsidP="00AD3316">
      <w:pPr>
        <w:jc w:val="center"/>
        <w:rPr>
          <w:rFonts w:cs="Times New Roman"/>
          <w:sz w:val="28"/>
          <w:szCs w:val="28"/>
        </w:rPr>
      </w:pPr>
      <w:r w:rsidRPr="002C5218">
        <w:rPr>
          <w:rFonts w:cs="Times New Roman"/>
          <w:sz w:val="28"/>
          <w:szCs w:val="28"/>
        </w:rPr>
        <w:t>Приказ №</w:t>
      </w:r>
    </w:p>
    <w:p w:rsidR="00AD3316" w:rsidRPr="002C5218" w:rsidRDefault="00AD3316" w:rsidP="00AD3316">
      <w:pPr>
        <w:ind w:left="5664"/>
        <w:rPr>
          <w:rFonts w:cs="Times New Roman"/>
          <w:sz w:val="28"/>
          <w:szCs w:val="28"/>
        </w:rPr>
      </w:pPr>
      <w:r w:rsidRPr="002C5218">
        <w:rPr>
          <w:rFonts w:cs="Times New Roman"/>
          <w:sz w:val="28"/>
          <w:szCs w:val="28"/>
        </w:rPr>
        <w:t>от                             2015года</w:t>
      </w:r>
    </w:p>
    <w:p w:rsidR="00AD3316" w:rsidRPr="002C5218" w:rsidRDefault="00AD3316" w:rsidP="002C5218">
      <w:pPr>
        <w:spacing w:after="0" w:line="240" w:lineRule="auto"/>
        <w:rPr>
          <w:sz w:val="28"/>
          <w:szCs w:val="28"/>
        </w:rPr>
      </w:pPr>
    </w:p>
    <w:p w:rsidR="00AD3316" w:rsidRPr="002C5218" w:rsidRDefault="00AD3316" w:rsidP="002C5218">
      <w:pPr>
        <w:spacing w:after="0" w:line="240" w:lineRule="auto"/>
        <w:rPr>
          <w:sz w:val="28"/>
          <w:szCs w:val="28"/>
        </w:rPr>
      </w:pPr>
      <w:r w:rsidRPr="002C5218">
        <w:rPr>
          <w:sz w:val="28"/>
          <w:szCs w:val="28"/>
        </w:rPr>
        <w:t xml:space="preserve">Об утверждении </w:t>
      </w:r>
      <w:r w:rsidR="002C5218" w:rsidRPr="002C5218">
        <w:rPr>
          <w:sz w:val="28"/>
          <w:szCs w:val="28"/>
        </w:rPr>
        <w:t>дорожной карты</w:t>
      </w:r>
      <w:r w:rsidRPr="002C5218">
        <w:rPr>
          <w:sz w:val="28"/>
          <w:szCs w:val="28"/>
        </w:rPr>
        <w:t xml:space="preserve"> </w:t>
      </w:r>
    </w:p>
    <w:p w:rsidR="00AD3316" w:rsidRPr="002C5218" w:rsidRDefault="00AD3316" w:rsidP="002C5218">
      <w:pPr>
        <w:spacing w:after="0" w:line="240" w:lineRule="auto"/>
        <w:rPr>
          <w:sz w:val="28"/>
          <w:szCs w:val="28"/>
        </w:rPr>
      </w:pPr>
      <w:r w:rsidRPr="002C5218">
        <w:rPr>
          <w:sz w:val="28"/>
          <w:szCs w:val="28"/>
        </w:rPr>
        <w:t xml:space="preserve">по подготовке, организации и проведению </w:t>
      </w:r>
    </w:p>
    <w:p w:rsidR="00AD3316" w:rsidRPr="002C5218" w:rsidRDefault="00AD3316" w:rsidP="002C5218">
      <w:pPr>
        <w:spacing w:after="0" w:line="240" w:lineRule="auto"/>
        <w:rPr>
          <w:sz w:val="28"/>
          <w:szCs w:val="28"/>
        </w:rPr>
      </w:pPr>
      <w:r w:rsidRPr="002C5218">
        <w:rPr>
          <w:sz w:val="28"/>
          <w:szCs w:val="28"/>
        </w:rPr>
        <w:t xml:space="preserve">государственной итоговой аттестации </w:t>
      </w:r>
    </w:p>
    <w:p w:rsidR="00AD3316" w:rsidRPr="002C5218" w:rsidRDefault="00AD3316" w:rsidP="002C5218">
      <w:pPr>
        <w:spacing w:after="0" w:line="240" w:lineRule="auto"/>
        <w:rPr>
          <w:sz w:val="28"/>
          <w:szCs w:val="28"/>
        </w:rPr>
      </w:pPr>
      <w:r w:rsidRPr="002C5218">
        <w:rPr>
          <w:sz w:val="28"/>
          <w:szCs w:val="28"/>
        </w:rPr>
        <w:t>по образовательным программам основного общего</w:t>
      </w:r>
    </w:p>
    <w:p w:rsidR="00AD3316" w:rsidRPr="002C5218" w:rsidRDefault="00AD3316" w:rsidP="002C5218">
      <w:pPr>
        <w:spacing w:after="0" w:line="240" w:lineRule="auto"/>
        <w:rPr>
          <w:sz w:val="28"/>
          <w:szCs w:val="28"/>
        </w:rPr>
      </w:pPr>
      <w:r w:rsidRPr="002C5218">
        <w:rPr>
          <w:sz w:val="28"/>
          <w:szCs w:val="28"/>
        </w:rPr>
        <w:t xml:space="preserve"> и среднего общего образования </w:t>
      </w:r>
    </w:p>
    <w:p w:rsidR="00AD3316" w:rsidRPr="002C5218" w:rsidRDefault="00AD3316" w:rsidP="002C5218">
      <w:pPr>
        <w:spacing w:after="0" w:line="240" w:lineRule="auto"/>
        <w:rPr>
          <w:sz w:val="28"/>
          <w:szCs w:val="28"/>
        </w:rPr>
      </w:pPr>
      <w:r w:rsidRPr="002C5218">
        <w:rPr>
          <w:sz w:val="28"/>
          <w:szCs w:val="28"/>
        </w:rPr>
        <w:t xml:space="preserve">в </w:t>
      </w:r>
      <w:proofErr w:type="spellStart"/>
      <w:r w:rsidRPr="002C5218">
        <w:rPr>
          <w:sz w:val="28"/>
          <w:szCs w:val="28"/>
        </w:rPr>
        <w:t>Нагайбакском</w:t>
      </w:r>
      <w:proofErr w:type="spellEnd"/>
      <w:r w:rsidRPr="002C5218">
        <w:rPr>
          <w:sz w:val="28"/>
          <w:szCs w:val="28"/>
        </w:rPr>
        <w:t xml:space="preserve">  муниципальном районе в 2016 году</w:t>
      </w:r>
    </w:p>
    <w:p w:rsidR="002C5218" w:rsidRPr="002C5218" w:rsidRDefault="00AD3316" w:rsidP="002C5218">
      <w:pPr>
        <w:spacing w:after="0" w:line="240" w:lineRule="auto"/>
        <w:rPr>
          <w:rFonts w:cs="Times New Roman"/>
          <w:sz w:val="28"/>
          <w:szCs w:val="28"/>
        </w:rPr>
      </w:pPr>
      <w:r w:rsidRPr="002C5218">
        <w:rPr>
          <w:sz w:val="28"/>
          <w:szCs w:val="28"/>
        </w:rPr>
        <w:t xml:space="preserve">             </w:t>
      </w:r>
    </w:p>
    <w:p w:rsidR="00AD3316" w:rsidRPr="002C5218" w:rsidRDefault="00AD3316" w:rsidP="002C5218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2C5218">
        <w:rPr>
          <w:rFonts w:cs="Times New Roman"/>
          <w:bCs/>
          <w:sz w:val="28"/>
          <w:szCs w:val="28"/>
        </w:rPr>
        <w:t>В соответствии с приказом Министерства образования и науки Челябинской области №03/2179 от30.07.2015г. «Об утверждении дорожной карты 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 в Челябинской области в 2016 году</w:t>
      </w:r>
      <w:r w:rsidRPr="002C5218">
        <w:rPr>
          <w:rFonts w:cs="Times New Roman"/>
          <w:sz w:val="28"/>
          <w:szCs w:val="28"/>
        </w:rPr>
        <w:t xml:space="preserve">» </w:t>
      </w:r>
      <w:r w:rsidRPr="002C5218">
        <w:rPr>
          <w:rFonts w:cs="Times New Roman"/>
          <w:bCs/>
          <w:sz w:val="28"/>
          <w:szCs w:val="28"/>
        </w:rPr>
        <w:t xml:space="preserve"> и </w:t>
      </w:r>
      <w:r w:rsidRPr="002C5218">
        <w:rPr>
          <w:sz w:val="28"/>
          <w:szCs w:val="28"/>
        </w:rPr>
        <w:t>в целях организации планомерной и своевременной работы по подготовке и проведению государственной итоговой аттестации по образовательным программам основного</w:t>
      </w:r>
      <w:proofErr w:type="gramEnd"/>
      <w:r w:rsidRPr="002C5218">
        <w:rPr>
          <w:sz w:val="28"/>
          <w:szCs w:val="28"/>
        </w:rPr>
        <w:t xml:space="preserve"> общего и среднего общего образования в </w:t>
      </w:r>
      <w:proofErr w:type="spellStart"/>
      <w:r w:rsidRPr="002C5218">
        <w:rPr>
          <w:sz w:val="28"/>
          <w:szCs w:val="28"/>
        </w:rPr>
        <w:t>Нагайбакском</w:t>
      </w:r>
      <w:proofErr w:type="spellEnd"/>
      <w:r w:rsidRPr="002C5218">
        <w:rPr>
          <w:sz w:val="28"/>
          <w:szCs w:val="28"/>
        </w:rPr>
        <w:t xml:space="preserve"> муниципальном районе в 2016 году</w:t>
      </w:r>
    </w:p>
    <w:p w:rsidR="00AD3316" w:rsidRPr="002C5218" w:rsidRDefault="00AD3316" w:rsidP="002C5218">
      <w:pPr>
        <w:spacing w:after="0" w:line="240" w:lineRule="auto"/>
        <w:jc w:val="both"/>
        <w:rPr>
          <w:sz w:val="28"/>
          <w:szCs w:val="28"/>
        </w:rPr>
      </w:pPr>
      <w:r w:rsidRPr="002C5218">
        <w:rPr>
          <w:sz w:val="28"/>
          <w:szCs w:val="28"/>
        </w:rPr>
        <w:t>ПРИКАЗЫВАЮ:</w:t>
      </w:r>
    </w:p>
    <w:p w:rsidR="00AD3316" w:rsidRPr="002C5218" w:rsidRDefault="00AD3316" w:rsidP="002C5218">
      <w:pPr>
        <w:spacing w:after="0" w:line="240" w:lineRule="auto"/>
        <w:jc w:val="both"/>
        <w:rPr>
          <w:sz w:val="28"/>
          <w:szCs w:val="28"/>
        </w:rPr>
      </w:pPr>
      <w:r w:rsidRPr="002C5218">
        <w:rPr>
          <w:sz w:val="28"/>
          <w:szCs w:val="28"/>
        </w:rPr>
        <w:t xml:space="preserve">1. Утвердить </w:t>
      </w:r>
      <w:r w:rsidR="002C5218" w:rsidRPr="002C5218">
        <w:rPr>
          <w:sz w:val="28"/>
          <w:szCs w:val="28"/>
        </w:rPr>
        <w:t>дорожную карту</w:t>
      </w:r>
      <w:r w:rsidRPr="002C5218">
        <w:rPr>
          <w:sz w:val="28"/>
          <w:szCs w:val="28"/>
        </w:rPr>
        <w:t xml:space="preserve"> 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2C5218">
        <w:rPr>
          <w:sz w:val="28"/>
          <w:szCs w:val="28"/>
        </w:rPr>
        <w:t>Нагайбакском</w:t>
      </w:r>
      <w:proofErr w:type="spellEnd"/>
      <w:r w:rsidRPr="002C5218">
        <w:rPr>
          <w:sz w:val="28"/>
          <w:szCs w:val="28"/>
        </w:rPr>
        <w:t xml:space="preserve"> муниципальном районе в 2016 году (приложение)</w:t>
      </w:r>
    </w:p>
    <w:p w:rsidR="00AD3316" w:rsidRPr="002C5218" w:rsidRDefault="00AD3316" w:rsidP="002C5218">
      <w:pPr>
        <w:spacing w:after="0" w:line="240" w:lineRule="auto"/>
        <w:jc w:val="both"/>
        <w:rPr>
          <w:sz w:val="28"/>
          <w:szCs w:val="28"/>
        </w:rPr>
      </w:pPr>
      <w:r w:rsidRPr="002C5218">
        <w:rPr>
          <w:sz w:val="28"/>
          <w:szCs w:val="28"/>
        </w:rPr>
        <w:t xml:space="preserve">2. Ведущему специалисту отдела образования </w:t>
      </w:r>
      <w:proofErr w:type="spellStart"/>
      <w:r w:rsidRPr="002C5218">
        <w:rPr>
          <w:sz w:val="28"/>
          <w:szCs w:val="28"/>
        </w:rPr>
        <w:t>Трушкиной</w:t>
      </w:r>
      <w:proofErr w:type="spellEnd"/>
      <w:r w:rsidRPr="002C5218">
        <w:rPr>
          <w:sz w:val="28"/>
          <w:szCs w:val="28"/>
        </w:rPr>
        <w:t xml:space="preserve"> О.М. обеспечить своевременное и качественное исполнение мероприятий, включенных в план.</w:t>
      </w:r>
    </w:p>
    <w:p w:rsidR="00AD3316" w:rsidRPr="002C5218" w:rsidRDefault="00AD3316" w:rsidP="002C5218">
      <w:pPr>
        <w:spacing w:after="0" w:line="240" w:lineRule="auto"/>
        <w:jc w:val="both"/>
        <w:rPr>
          <w:sz w:val="28"/>
          <w:szCs w:val="28"/>
        </w:rPr>
      </w:pPr>
      <w:r w:rsidRPr="002C5218">
        <w:rPr>
          <w:sz w:val="28"/>
          <w:szCs w:val="28"/>
        </w:rPr>
        <w:t>3.Контроль исполнения приказа оставляю за собой.</w:t>
      </w:r>
    </w:p>
    <w:p w:rsidR="00AD3316" w:rsidRPr="002C5218" w:rsidRDefault="00AD3316" w:rsidP="002C52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D3316" w:rsidRPr="002C5218" w:rsidRDefault="00AD3316" w:rsidP="002C5218">
      <w:pPr>
        <w:spacing w:after="0" w:line="240" w:lineRule="auto"/>
        <w:rPr>
          <w:rFonts w:cs="Times New Roman"/>
          <w:sz w:val="28"/>
          <w:szCs w:val="28"/>
        </w:rPr>
      </w:pPr>
      <w:r w:rsidRPr="002C5218">
        <w:rPr>
          <w:rFonts w:cs="Times New Roman"/>
          <w:sz w:val="28"/>
          <w:szCs w:val="28"/>
        </w:rPr>
        <w:t>И.о</w:t>
      </w:r>
      <w:proofErr w:type="gramStart"/>
      <w:r w:rsidRPr="002C5218">
        <w:rPr>
          <w:rFonts w:cs="Times New Roman"/>
          <w:sz w:val="28"/>
          <w:szCs w:val="28"/>
        </w:rPr>
        <w:t>.н</w:t>
      </w:r>
      <w:proofErr w:type="gramEnd"/>
      <w:r w:rsidRPr="002C5218">
        <w:rPr>
          <w:rFonts w:cs="Times New Roman"/>
          <w:sz w:val="28"/>
          <w:szCs w:val="28"/>
        </w:rPr>
        <w:t xml:space="preserve">ачальника МУ отдела образования Администрации </w:t>
      </w:r>
    </w:p>
    <w:p w:rsidR="00AD3316" w:rsidRPr="002C5218" w:rsidRDefault="00AD3316" w:rsidP="002C5218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2C5218">
        <w:rPr>
          <w:rFonts w:cs="Times New Roman"/>
          <w:sz w:val="28"/>
          <w:szCs w:val="28"/>
        </w:rPr>
        <w:t>Нагайбакского</w:t>
      </w:r>
      <w:proofErr w:type="spellEnd"/>
      <w:r w:rsidRPr="002C5218">
        <w:rPr>
          <w:rFonts w:cs="Times New Roman"/>
          <w:sz w:val="28"/>
          <w:szCs w:val="28"/>
        </w:rPr>
        <w:t xml:space="preserve"> муниципального района:                                  И.А.Решетникова</w:t>
      </w:r>
    </w:p>
    <w:p w:rsidR="00AD3316" w:rsidRPr="006A4043" w:rsidRDefault="00AD3316" w:rsidP="00AD3316"/>
    <w:p w:rsidR="00AD3316" w:rsidRPr="009E4943" w:rsidRDefault="00AD3316" w:rsidP="002C5218">
      <w:pPr>
        <w:spacing w:after="0" w:line="240" w:lineRule="auto"/>
        <w:rPr>
          <w:rFonts w:cs="Times New Roman"/>
          <w:sz w:val="20"/>
        </w:rPr>
      </w:pPr>
      <w:r w:rsidRPr="009E4943">
        <w:rPr>
          <w:rFonts w:cs="Times New Roman"/>
          <w:sz w:val="20"/>
        </w:rPr>
        <w:t xml:space="preserve">Исполнитель: </w:t>
      </w:r>
      <w:proofErr w:type="spellStart"/>
      <w:r w:rsidRPr="009E4943">
        <w:rPr>
          <w:rFonts w:cs="Times New Roman"/>
          <w:sz w:val="20"/>
        </w:rPr>
        <w:t>Трушкина</w:t>
      </w:r>
      <w:proofErr w:type="spellEnd"/>
      <w:r w:rsidRPr="009E4943">
        <w:rPr>
          <w:rFonts w:cs="Times New Roman"/>
          <w:sz w:val="20"/>
        </w:rPr>
        <w:t xml:space="preserve"> О.М.</w:t>
      </w:r>
    </w:p>
    <w:p w:rsidR="00AD3316" w:rsidRPr="009E4943" w:rsidRDefault="00AD3316" w:rsidP="002C5218">
      <w:pPr>
        <w:spacing w:after="0" w:line="240" w:lineRule="auto"/>
        <w:rPr>
          <w:rFonts w:cs="Times New Roman"/>
          <w:sz w:val="20"/>
        </w:rPr>
      </w:pPr>
      <w:r w:rsidRPr="009E4943">
        <w:rPr>
          <w:rFonts w:cs="Times New Roman"/>
          <w:sz w:val="20"/>
        </w:rPr>
        <w:t>Телефон: 2-23-40</w:t>
      </w:r>
    </w:p>
    <w:p w:rsidR="00AD3316" w:rsidRPr="009E4943" w:rsidRDefault="00AD3316" w:rsidP="002C5218">
      <w:pPr>
        <w:spacing w:after="0" w:line="240" w:lineRule="auto"/>
        <w:rPr>
          <w:rFonts w:cs="Times New Roman"/>
          <w:sz w:val="20"/>
        </w:rPr>
      </w:pPr>
      <w:r w:rsidRPr="009E4943">
        <w:rPr>
          <w:rFonts w:cs="Times New Roman"/>
          <w:sz w:val="20"/>
        </w:rPr>
        <w:t xml:space="preserve">Разослать: </w:t>
      </w:r>
    </w:p>
    <w:p w:rsidR="00AD3316" w:rsidRPr="009E4943" w:rsidRDefault="00AD3316" w:rsidP="002C5218">
      <w:pPr>
        <w:spacing w:after="0" w:line="240" w:lineRule="auto"/>
        <w:rPr>
          <w:rFonts w:cs="Times New Roman"/>
          <w:sz w:val="20"/>
        </w:rPr>
      </w:pPr>
      <w:r w:rsidRPr="009E4943">
        <w:rPr>
          <w:rFonts w:cs="Times New Roman"/>
          <w:sz w:val="20"/>
        </w:rPr>
        <w:t>1-дело</w:t>
      </w:r>
    </w:p>
    <w:p w:rsidR="00AD3316" w:rsidRPr="009E4943" w:rsidRDefault="00AD3316" w:rsidP="002C5218">
      <w:pPr>
        <w:spacing w:after="0" w:line="240" w:lineRule="auto"/>
        <w:rPr>
          <w:rFonts w:cs="Times New Roman"/>
          <w:sz w:val="20"/>
        </w:rPr>
      </w:pPr>
      <w:r w:rsidRPr="009E4943">
        <w:rPr>
          <w:rFonts w:cs="Times New Roman"/>
          <w:sz w:val="20"/>
        </w:rPr>
        <w:t xml:space="preserve">1- </w:t>
      </w:r>
      <w:proofErr w:type="spellStart"/>
      <w:r w:rsidRPr="009E4943">
        <w:rPr>
          <w:rFonts w:cs="Times New Roman"/>
          <w:sz w:val="20"/>
        </w:rPr>
        <w:t>Трушкиной</w:t>
      </w:r>
      <w:proofErr w:type="spellEnd"/>
      <w:r w:rsidRPr="009E4943">
        <w:rPr>
          <w:rFonts w:cs="Times New Roman"/>
          <w:sz w:val="20"/>
        </w:rPr>
        <w:t xml:space="preserve"> О..М.</w:t>
      </w:r>
    </w:p>
    <w:p w:rsidR="00AD3316" w:rsidRPr="009E4943" w:rsidRDefault="00AD3316" w:rsidP="002C5218">
      <w:pPr>
        <w:spacing w:after="0" w:line="240" w:lineRule="auto"/>
        <w:rPr>
          <w:rFonts w:cs="Times New Roman"/>
          <w:sz w:val="20"/>
        </w:rPr>
      </w:pPr>
      <w:r w:rsidRPr="009E4943">
        <w:rPr>
          <w:rFonts w:cs="Times New Roman"/>
          <w:sz w:val="20"/>
        </w:rPr>
        <w:t>1-МОУ ДПО МИМЦ</w:t>
      </w:r>
    </w:p>
    <w:p w:rsidR="00AD3316" w:rsidRPr="009E4943" w:rsidRDefault="00AD3316" w:rsidP="002C5218">
      <w:pPr>
        <w:spacing w:after="0" w:line="240" w:lineRule="auto"/>
        <w:rPr>
          <w:rFonts w:cs="Times New Roman"/>
          <w:sz w:val="20"/>
        </w:rPr>
      </w:pPr>
      <w:r w:rsidRPr="009E4943">
        <w:rPr>
          <w:rFonts w:cs="Times New Roman"/>
          <w:sz w:val="20"/>
        </w:rPr>
        <w:t>10-школам</w:t>
      </w:r>
      <w:bookmarkEnd w:id="0"/>
      <w:bookmarkEnd w:id="1"/>
      <w:bookmarkEnd w:id="2"/>
    </w:p>
    <w:p w:rsidR="00360F4C" w:rsidRDefault="00360F4C" w:rsidP="00360F4C"/>
    <w:p w:rsidR="00360F4C" w:rsidRDefault="00360F4C" w:rsidP="00360F4C">
      <w:pPr>
        <w:spacing w:after="0"/>
        <w:rPr>
          <w:sz w:val="16"/>
          <w:szCs w:val="16"/>
        </w:rPr>
      </w:pPr>
    </w:p>
    <w:p w:rsidR="00360F4C" w:rsidRDefault="00360F4C" w:rsidP="00360F4C">
      <w:pPr>
        <w:pStyle w:val="a4"/>
        <w:spacing w:after="0"/>
        <w:rPr>
          <w:sz w:val="16"/>
          <w:szCs w:val="16"/>
        </w:rPr>
      </w:pPr>
    </w:p>
    <w:p w:rsidR="00360F4C" w:rsidRDefault="00360F4C" w:rsidP="008C53D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УТВЕРЖДЕН</w:t>
      </w:r>
      <w:r w:rsidR="002C5218">
        <w:rPr>
          <w:sz w:val="16"/>
          <w:szCs w:val="16"/>
        </w:rPr>
        <w:t>А</w:t>
      </w:r>
    </w:p>
    <w:p w:rsidR="008C53DF" w:rsidRDefault="00360F4C" w:rsidP="008C53D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Приказом </w:t>
      </w:r>
      <w:r w:rsidR="00AD3316">
        <w:rPr>
          <w:sz w:val="16"/>
          <w:szCs w:val="16"/>
        </w:rPr>
        <w:t>отдела</w:t>
      </w:r>
      <w:r>
        <w:rPr>
          <w:sz w:val="16"/>
          <w:szCs w:val="16"/>
        </w:rPr>
        <w:t xml:space="preserve"> образования</w:t>
      </w:r>
    </w:p>
    <w:p w:rsidR="00360F4C" w:rsidRDefault="00360F4C" w:rsidP="008C53D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«» </w:t>
      </w:r>
      <w:r w:rsidR="00AD3316">
        <w:rPr>
          <w:sz w:val="16"/>
          <w:szCs w:val="16"/>
        </w:rPr>
        <w:t>сентября</w:t>
      </w:r>
      <w:r>
        <w:rPr>
          <w:sz w:val="16"/>
          <w:szCs w:val="16"/>
        </w:rPr>
        <w:t xml:space="preserve"> 2015 г, №____</w:t>
      </w:r>
    </w:p>
    <w:p w:rsidR="00360F4C" w:rsidRDefault="00360F4C" w:rsidP="008C53DF">
      <w:pPr>
        <w:spacing w:after="0"/>
        <w:jc w:val="right"/>
        <w:rPr>
          <w:sz w:val="16"/>
          <w:szCs w:val="16"/>
        </w:rPr>
      </w:pPr>
    </w:p>
    <w:p w:rsidR="002C5218" w:rsidRPr="002C5218" w:rsidRDefault="002C5218" w:rsidP="008C53DF">
      <w:pPr>
        <w:spacing w:after="0"/>
        <w:jc w:val="center"/>
        <w:rPr>
          <w:rFonts w:cs="Times New Roman"/>
          <w:szCs w:val="24"/>
        </w:rPr>
      </w:pPr>
      <w:r w:rsidRPr="002C5218">
        <w:rPr>
          <w:rFonts w:cs="Times New Roman"/>
          <w:szCs w:val="24"/>
        </w:rPr>
        <w:t>Дорожная карта</w:t>
      </w:r>
    </w:p>
    <w:p w:rsidR="00360F4C" w:rsidRPr="002C5218" w:rsidRDefault="008C53DF" w:rsidP="008C53DF">
      <w:pPr>
        <w:spacing w:after="0"/>
        <w:jc w:val="center"/>
        <w:rPr>
          <w:rFonts w:cs="Times New Roman"/>
          <w:szCs w:val="24"/>
        </w:rPr>
      </w:pPr>
      <w:r w:rsidRPr="002C5218">
        <w:rPr>
          <w:rFonts w:cs="Times New Roman"/>
          <w:szCs w:val="24"/>
        </w:rPr>
        <w:t xml:space="preserve"> 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="00AD3316" w:rsidRPr="002C5218">
        <w:rPr>
          <w:rFonts w:cs="Times New Roman"/>
          <w:szCs w:val="24"/>
        </w:rPr>
        <w:t>Нагайбакском</w:t>
      </w:r>
      <w:proofErr w:type="spellEnd"/>
      <w:r w:rsidRPr="002C5218">
        <w:rPr>
          <w:rFonts w:cs="Times New Roman"/>
          <w:szCs w:val="24"/>
        </w:rPr>
        <w:t xml:space="preserve"> муниципальном районе в 2016 году </w:t>
      </w:r>
    </w:p>
    <w:tbl>
      <w:tblPr>
        <w:tblStyle w:val="a5"/>
        <w:tblW w:w="0" w:type="auto"/>
        <w:tblLook w:val="04A0"/>
      </w:tblPr>
      <w:tblGrid>
        <w:gridCol w:w="516"/>
        <w:gridCol w:w="4326"/>
        <w:gridCol w:w="2359"/>
        <w:gridCol w:w="2370"/>
      </w:tblGrid>
      <w:tr w:rsidR="00EB0C01" w:rsidRPr="002C5218" w:rsidTr="00994BEB">
        <w:tc>
          <w:tcPr>
            <w:tcW w:w="4798" w:type="dxa"/>
            <w:gridSpan w:val="2"/>
          </w:tcPr>
          <w:p w:rsidR="008C53DF" w:rsidRPr="002C5218" w:rsidRDefault="008C53D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Мероприятия </w:t>
            </w:r>
          </w:p>
        </w:tc>
        <w:tc>
          <w:tcPr>
            <w:tcW w:w="2386" w:type="dxa"/>
          </w:tcPr>
          <w:p w:rsidR="008C53DF" w:rsidRPr="002C5218" w:rsidRDefault="008C53D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Сроки </w:t>
            </w:r>
          </w:p>
        </w:tc>
        <w:tc>
          <w:tcPr>
            <w:tcW w:w="2387" w:type="dxa"/>
          </w:tcPr>
          <w:p w:rsidR="008C53DF" w:rsidRPr="002C5218" w:rsidRDefault="008C53D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Ответственный исполнитель</w:t>
            </w:r>
          </w:p>
        </w:tc>
      </w:tr>
      <w:tr w:rsidR="008C53DF" w:rsidRPr="002C5218" w:rsidTr="00F77A4C">
        <w:tc>
          <w:tcPr>
            <w:tcW w:w="9571" w:type="dxa"/>
            <w:gridSpan w:val="4"/>
          </w:tcPr>
          <w:p w:rsidR="008C53DF" w:rsidRPr="002C5218" w:rsidRDefault="008C53D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Анализ результатов ГИА в 2015 году</w:t>
            </w:r>
          </w:p>
        </w:tc>
      </w:tr>
      <w:tr w:rsidR="00EB0C01" w:rsidRPr="002C5218" w:rsidTr="00994BEB">
        <w:tc>
          <w:tcPr>
            <w:tcW w:w="417" w:type="dxa"/>
          </w:tcPr>
          <w:p w:rsidR="008C53DF" w:rsidRPr="002C5218" w:rsidRDefault="008C53D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1</w:t>
            </w:r>
          </w:p>
        </w:tc>
        <w:tc>
          <w:tcPr>
            <w:tcW w:w="4381" w:type="dxa"/>
          </w:tcPr>
          <w:p w:rsidR="008C53DF" w:rsidRPr="002C5218" w:rsidRDefault="008C53D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Подготовка аналитической справки  о результатах ГИА - 9 и ГИА – 11 в 2015 году</w:t>
            </w:r>
          </w:p>
        </w:tc>
        <w:tc>
          <w:tcPr>
            <w:tcW w:w="2386" w:type="dxa"/>
          </w:tcPr>
          <w:p w:rsidR="008C53DF" w:rsidRPr="002C5218" w:rsidRDefault="008C53D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август-сентябрь 2015 г</w:t>
            </w:r>
          </w:p>
        </w:tc>
        <w:tc>
          <w:tcPr>
            <w:tcW w:w="2387" w:type="dxa"/>
          </w:tcPr>
          <w:p w:rsidR="008C53DF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2</w:t>
            </w:r>
          </w:p>
        </w:tc>
        <w:tc>
          <w:tcPr>
            <w:tcW w:w="4381" w:type="dxa"/>
          </w:tcPr>
          <w:p w:rsidR="00AD3316" w:rsidRPr="002C5218" w:rsidRDefault="00AD3316" w:rsidP="00AD3316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Публикация результатов анализа на сайте отдела образования</w:t>
            </w:r>
          </w:p>
        </w:tc>
        <w:tc>
          <w:tcPr>
            <w:tcW w:w="2386" w:type="dxa"/>
          </w:tcPr>
          <w:p w:rsidR="00AD3316" w:rsidRPr="002C5218" w:rsidRDefault="00AD3316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август-сентябрь 2015 г</w:t>
            </w:r>
          </w:p>
        </w:tc>
        <w:tc>
          <w:tcPr>
            <w:tcW w:w="2387" w:type="dxa"/>
          </w:tcPr>
          <w:p w:rsidR="00AD3316" w:rsidRPr="002C5218" w:rsidRDefault="00AD3316" w:rsidP="0094749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8C53DF" w:rsidRPr="002C5218" w:rsidTr="00D35F20">
        <w:tc>
          <w:tcPr>
            <w:tcW w:w="9571" w:type="dxa"/>
            <w:gridSpan w:val="4"/>
          </w:tcPr>
          <w:p w:rsidR="008C53DF" w:rsidRPr="002C5218" w:rsidRDefault="008C53D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EB0C01" w:rsidRPr="002C5218" w:rsidTr="00994BEB">
        <w:tc>
          <w:tcPr>
            <w:tcW w:w="417" w:type="dxa"/>
          </w:tcPr>
          <w:p w:rsidR="008C53DF" w:rsidRPr="002C5218" w:rsidRDefault="008C53D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1</w:t>
            </w:r>
          </w:p>
        </w:tc>
        <w:tc>
          <w:tcPr>
            <w:tcW w:w="4381" w:type="dxa"/>
          </w:tcPr>
          <w:p w:rsidR="008C53DF" w:rsidRPr="002C5218" w:rsidRDefault="008C53D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Организация работы с </w:t>
            </w:r>
            <w:proofErr w:type="gramStart"/>
            <w:r w:rsidRPr="002C5218">
              <w:rPr>
                <w:rFonts w:cs="Times New Roman"/>
                <w:szCs w:val="24"/>
              </w:rPr>
              <w:t>обучающимися</w:t>
            </w:r>
            <w:proofErr w:type="gramEnd"/>
            <w:r w:rsidRPr="002C5218">
              <w:rPr>
                <w:rFonts w:cs="Times New Roman"/>
                <w:szCs w:val="24"/>
              </w:rPr>
              <w:t>, которые не получили аттестат</w:t>
            </w:r>
            <w:r w:rsidR="00B359CF" w:rsidRPr="002C5218">
              <w:rPr>
                <w:rFonts w:cs="Times New Roman"/>
                <w:szCs w:val="24"/>
              </w:rPr>
              <w:t xml:space="preserve"> об основном общем или среднем общем образовании. Подготовка их к пересдаче ГИА по обязательным предметам</w:t>
            </w:r>
          </w:p>
        </w:tc>
        <w:tc>
          <w:tcPr>
            <w:tcW w:w="2386" w:type="dxa"/>
          </w:tcPr>
          <w:p w:rsidR="008C53DF" w:rsidRPr="002C5218" w:rsidRDefault="00B359C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август-сентябрь 2015 г</w:t>
            </w:r>
          </w:p>
        </w:tc>
        <w:tc>
          <w:tcPr>
            <w:tcW w:w="2387" w:type="dxa"/>
          </w:tcPr>
          <w:p w:rsidR="008C53DF" w:rsidRPr="002C5218" w:rsidRDefault="00B359C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Руководители ОО</w:t>
            </w:r>
          </w:p>
        </w:tc>
      </w:tr>
      <w:tr w:rsidR="00EB0C01" w:rsidRPr="002C5218" w:rsidTr="00994BEB">
        <w:tc>
          <w:tcPr>
            <w:tcW w:w="417" w:type="dxa"/>
          </w:tcPr>
          <w:p w:rsidR="00B359CF" w:rsidRPr="002C5218" w:rsidRDefault="00B359C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2</w:t>
            </w:r>
          </w:p>
        </w:tc>
        <w:tc>
          <w:tcPr>
            <w:tcW w:w="4381" w:type="dxa"/>
          </w:tcPr>
          <w:p w:rsidR="00B359CF" w:rsidRPr="002C5218" w:rsidRDefault="00B359C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Организация работы по повышению квалификации учителей по общеобразовательным предметам</w:t>
            </w:r>
          </w:p>
        </w:tc>
        <w:tc>
          <w:tcPr>
            <w:tcW w:w="2386" w:type="dxa"/>
          </w:tcPr>
          <w:p w:rsidR="00B359CF" w:rsidRPr="002C5218" w:rsidRDefault="006D759A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с</w:t>
            </w:r>
            <w:r w:rsidR="00B359CF" w:rsidRPr="002C5218">
              <w:rPr>
                <w:rFonts w:cs="Times New Roman"/>
                <w:szCs w:val="24"/>
              </w:rPr>
              <w:t>ентябрь – декабрь 2015 г</w:t>
            </w:r>
          </w:p>
          <w:p w:rsidR="00B359CF" w:rsidRPr="002C5218" w:rsidRDefault="006D759A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я</w:t>
            </w:r>
            <w:r w:rsidR="00B359CF" w:rsidRPr="002C5218">
              <w:rPr>
                <w:rFonts w:cs="Times New Roman"/>
                <w:szCs w:val="24"/>
              </w:rPr>
              <w:t>нварь-март 2016 г</w:t>
            </w:r>
          </w:p>
        </w:tc>
        <w:tc>
          <w:tcPr>
            <w:tcW w:w="2387" w:type="dxa"/>
          </w:tcPr>
          <w:p w:rsidR="00B359CF" w:rsidRPr="002C5218" w:rsidRDefault="00B359CF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Руководители ОО</w:t>
            </w:r>
          </w:p>
          <w:p w:rsidR="00B359CF" w:rsidRPr="002C5218" w:rsidRDefault="00B359CF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МОУ ДПО М</w:t>
            </w:r>
            <w:r w:rsidR="00AD3316" w:rsidRPr="002C5218">
              <w:rPr>
                <w:rFonts w:cs="Times New Roman"/>
                <w:szCs w:val="24"/>
              </w:rPr>
              <w:t>И</w:t>
            </w:r>
            <w:r w:rsidRPr="002C5218">
              <w:rPr>
                <w:rFonts w:cs="Times New Roman"/>
                <w:szCs w:val="24"/>
              </w:rPr>
              <w:t>МЦ</w:t>
            </w:r>
          </w:p>
          <w:p w:rsidR="00B359CF" w:rsidRPr="002C5218" w:rsidRDefault="00B359CF" w:rsidP="00AD3316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 </w:t>
            </w:r>
          </w:p>
        </w:tc>
      </w:tr>
      <w:tr w:rsidR="00EB0C01" w:rsidRPr="002C5218" w:rsidTr="00994BEB">
        <w:tc>
          <w:tcPr>
            <w:tcW w:w="417" w:type="dxa"/>
          </w:tcPr>
          <w:p w:rsidR="00B359CF" w:rsidRPr="002C5218" w:rsidRDefault="00B359C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3</w:t>
            </w:r>
          </w:p>
        </w:tc>
        <w:tc>
          <w:tcPr>
            <w:tcW w:w="4381" w:type="dxa"/>
          </w:tcPr>
          <w:p w:rsidR="00B359CF" w:rsidRPr="002C5218" w:rsidRDefault="00B359C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Анализ результатов ГИА -9 и ГИА – 11 членами предметных районных педагогических сообществ</w:t>
            </w:r>
          </w:p>
        </w:tc>
        <w:tc>
          <w:tcPr>
            <w:tcW w:w="2386" w:type="dxa"/>
          </w:tcPr>
          <w:p w:rsidR="00B359CF" w:rsidRPr="002C5218" w:rsidRDefault="006D759A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с</w:t>
            </w:r>
            <w:r w:rsidR="00B359CF" w:rsidRPr="002C5218">
              <w:rPr>
                <w:rFonts w:cs="Times New Roman"/>
                <w:szCs w:val="24"/>
              </w:rPr>
              <w:t>ентябрь 2015 г</w:t>
            </w:r>
          </w:p>
        </w:tc>
        <w:tc>
          <w:tcPr>
            <w:tcW w:w="2387" w:type="dxa"/>
          </w:tcPr>
          <w:p w:rsidR="00B359CF" w:rsidRPr="002C5218" w:rsidRDefault="00B359C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МОУ ДПО М</w:t>
            </w:r>
            <w:r w:rsidR="00AD3316" w:rsidRPr="002C5218">
              <w:rPr>
                <w:rFonts w:cs="Times New Roman"/>
                <w:szCs w:val="24"/>
              </w:rPr>
              <w:t>И</w:t>
            </w:r>
            <w:r w:rsidRPr="002C5218">
              <w:rPr>
                <w:rFonts w:cs="Times New Roman"/>
                <w:szCs w:val="24"/>
              </w:rPr>
              <w:t>МЦ</w:t>
            </w:r>
          </w:p>
        </w:tc>
      </w:tr>
      <w:tr w:rsidR="00EB0C01" w:rsidRPr="002C5218" w:rsidTr="00994BEB">
        <w:tc>
          <w:tcPr>
            <w:tcW w:w="417" w:type="dxa"/>
          </w:tcPr>
          <w:p w:rsidR="00B359CF" w:rsidRPr="002C5218" w:rsidRDefault="00B359C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4</w:t>
            </w:r>
          </w:p>
        </w:tc>
        <w:tc>
          <w:tcPr>
            <w:tcW w:w="4381" w:type="dxa"/>
          </w:tcPr>
          <w:p w:rsidR="00B359CF" w:rsidRPr="002C5218" w:rsidRDefault="00B359CF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Организация и </w:t>
            </w:r>
            <w:r w:rsidR="00AB3C9B" w:rsidRPr="002C5218">
              <w:rPr>
                <w:rFonts w:cs="Times New Roman"/>
                <w:szCs w:val="24"/>
              </w:rPr>
              <w:t>проведение</w:t>
            </w:r>
            <w:r w:rsidRPr="002C5218">
              <w:rPr>
                <w:rFonts w:cs="Times New Roman"/>
                <w:szCs w:val="24"/>
              </w:rPr>
              <w:t xml:space="preserve"> пробного тестирования</w:t>
            </w:r>
            <w:r w:rsidR="00AB3C9B" w:rsidRPr="002C5218">
              <w:rPr>
                <w:rFonts w:cs="Times New Roman"/>
                <w:szCs w:val="24"/>
              </w:rPr>
              <w:t xml:space="preserve"> обучающихся 9–</w:t>
            </w:r>
            <w:proofErr w:type="spellStart"/>
            <w:r w:rsidR="00AB3C9B" w:rsidRPr="002C5218">
              <w:rPr>
                <w:rFonts w:cs="Times New Roman"/>
                <w:szCs w:val="24"/>
              </w:rPr>
              <w:t>х</w:t>
            </w:r>
            <w:proofErr w:type="spellEnd"/>
            <w:r w:rsidR="00AB3C9B" w:rsidRPr="002C5218">
              <w:rPr>
                <w:rFonts w:cs="Times New Roman"/>
                <w:szCs w:val="24"/>
              </w:rPr>
              <w:t xml:space="preserve"> и 11–</w:t>
            </w:r>
            <w:proofErr w:type="spellStart"/>
            <w:r w:rsidR="00AB3C9B" w:rsidRPr="002C5218">
              <w:rPr>
                <w:rFonts w:cs="Times New Roman"/>
                <w:szCs w:val="24"/>
              </w:rPr>
              <w:t>х</w:t>
            </w:r>
            <w:proofErr w:type="spellEnd"/>
            <w:r w:rsidR="00AB3C9B" w:rsidRPr="002C5218">
              <w:rPr>
                <w:rFonts w:cs="Times New Roman"/>
                <w:szCs w:val="24"/>
              </w:rPr>
              <w:t xml:space="preserve"> классов</w:t>
            </w:r>
          </w:p>
        </w:tc>
        <w:tc>
          <w:tcPr>
            <w:tcW w:w="2386" w:type="dxa"/>
          </w:tcPr>
          <w:p w:rsidR="00B359CF" w:rsidRPr="002C5218" w:rsidRDefault="006D759A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м</w:t>
            </w:r>
            <w:r w:rsidR="00B359CF" w:rsidRPr="002C5218">
              <w:rPr>
                <w:rFonts w:cs="Times New Roman"/>
                <w:szCs w:val="24"/>
              </w:rPr>
              <w:t>арт 2016 г</w:t>
            </w:r>
          </w:p>
        </w:tc>
        <w:tc>
          <w:tcPr>
            <w:tcW w:w="2387" w:type="dxa"/>
          </w:tcPr>
          <w:p w:rsidR="00B359CF" w:rsidRPr="002C5218" w:rsidRDefault="00B359CF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Руководители ОО</w:t>
            </w:r>
          </w:p>
          <w:p w:rsidR="00AB3C9B" w:rsidRPr="002C5218" w:rsidRDefault="00AB3C9B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Руководители ШО</w:t>
            </w:r>
          </w:p>
          <w:p w:rsidR="00B359CF" w:rsidRPr="002C5218" w:rsidRDefault="00B359CF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МОУ ДПО М</w:t>
            </w:r>
            <w:r w:rsidR="00AD3316" w:rsidRPr="002C5218">
              <w:rPr>
                <w:rFonts w:cs="Times New Roman"/>
                <w:szCs w:val="24"/>
              </w:rPr>
              <w:t>И</w:t>
            </w:r>
            <w:r w:rsidRPr="002C5218">
              <w:rPr>
                <w:rFonts w:cs="Times New Roman"/>
                <w:szCs w:val="24"/>
              </w:rPr>
              <w:t xml:space="preserve">МЦ </w:t>
            </w:r>
          </w:p>
          <w:p w:rsidR="00B359CF" w:rsidRPr="002C5218" w:rsidRDefault="00B359CF" w:rsidP="00650B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B3C9B" w:rsidRPr="002C5218" w:rsidTr="00946C3D">
        <w:tc>
          <w:tcPr>
            <w:tcW w:w="9571" w:type="dxa"/>
            <w:gridSpan w:val="4"/>
          </w:tcPr>
          <w:p w:rsidR="00AB3C9B" w:rsidRPr="002C5218" w:rsidRDefault="00AB3C9B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Нормативно-правовое обеспечение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1</w:t>
            </w:r>
          </w:p>
        </w:tc>
        <w:tc>
          <w:tcPr>
            <w:tcW w:w="4381" w:type="dxa"/>
          </w:tcPr>
          <w:p w:rsidR="00AD3316" w:rsidRPr="002C5218" w:rsidRDefault="00AD3316" w:rsidP="00AD3316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Подготовка приказов муниципального уровня по организации и проведению ГИА-9 и ГИА-11 в </w:t>
            </w:r>
            <w:proofErr w:type="spellStart"/>
            <w:r w:rsidRPr="002C5218">
              <w:rPr>
                <w:rFonts w:cs="Times New Roman"/>
                <w:szCs w:val="24"/>
              </w:rPr>
              <w:t>Нагайбакском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муниципальном районе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AD3316" w:rsidRPr="002C5218" w:rsidRDefault="00AD3316" w:rsidP="0094749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2</w:t>
            </w:r>
          </w:p>
        </w:tc>
        <w:tc>
          <w:tcPr>
            <w:tcW w:w="4381" w:type="dxa"/>
          </w:tcPr>
          <w:p w:rsidR="00AD3316" w:rsidRPr="002C5218" w:rsidRDefault="00AD3316" w:rsidP="00AD3316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Проведение совещаний по организации и проведению ГИА-9 и ГИА-11 в </w:t>
            </w:r>
            <w:proofErr w:type="spellStart"/>
            <w:r w:rsidRPr="002C5218">
              <w:rPr>
                <w:rFonts w:cs="Times New Roman"/>
                <w:szCs w:val="24"/>
              </w:rPr>
              <w:t>Нагайбакском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муниципальном районе</w:t>
            </w:r>
          </w:p>
        </w:tc>
        <w:tc>
          <w:tcPr>
            <w:tcW w:w="2386" w:type="dxa"/>
          </w:tcPr>
          <w:p w:rsidR="00AD3316" w:rsidRPr="002C5218" w:rsidRDefault="00AD3316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AD3316" w:rsidRPr="002C5218" w:rsidRDefault="00AD3316" w:rsidP="0094749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D63223">
        <w:tc>
          <w:tcPr>
            <w:tcW w:w="9571" w:type="dxa"/>
            <w:gridSpan w:val="4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Финансовое обеспечение 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1</w:t>
            </w:r>
          </w:p>
        </w:tc>
        <w:tc>
          <w:tcPr>
            <w:tcW w:w="4381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Подготовка документов для получения средств регионального и местного бюджета </w:t>
            </w:r>
            <w:proofErr w:type="gramStart"/>
            <w:r w:rsidRPr="002C5218">
              <w:rPr>
                <w:rFonts w:cs="Times New Roman"/>
                <w:szCs w:val="24"/>
              </w:rPr>
              <w:t>для</w:t>
            </w:r>
            <w:proofErr w:type="gramEnd"/>
            <w:r w:rsidRPr="002C5218">
              <w:rPr>
                <w:rFonts w:cs="Times New Roman"/>
                <w:szCs w:val="24"/>
              </w:rPr>
              <w:t>:</w:t>
            </w:r>
          </w:p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-дооборудования ППЭ стационарной рамкой металлоискателя</w:t>
            </w:r>
          </w:p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-оплаты электронных подписей членов ГЭК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Искандырова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А.А.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2</w:t>
            </w:r>
          </w:p>
        </w:tc>
        <w:tc>
          <w:tcPr>
            <w:tcW w:w="4381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Размещение заказов по выполнению работ и услуг по подготовке и </w:t>
            </w:r>
            <w:r w:rsidRPr="002C5218">
              <w:rPr>
                <w:rFonts w:cs="Times New Roman"/>
                <w:szCs w:val="24"/>
              </w:rPr>
              <w:lastRenderedPageBreak/>
              <w:t>проведению ГИА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238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Искандырова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А.А.</w:t>
            </w:r>
          </w:p>
        </w:tc>
      </w:tr>
      <w:tr w:rsidR="00AD3316" w:rsidRPr="002C5218" w:rsidTr="00A216AA">
        <w:tc>
          <w:tcPr>
            <w:tcW w:w="9571" w:type="dxa"/>
            <w:gridSpan w:val="4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lastRenderedPageBreak/>
              <w:t>Обучение лиц, привлекаемых к ГИА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1</w:t>
            </w:r>
          </w:p>
        </w:tc>
        <w:tc>
          <w:tcPr>
            <w:tcW w:w="4381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Участие в информационно-методических совещаниях по подготовке к проведению ГИА-2016 регионального и муниципального уровней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2C5218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Руководители ОО</w:t>
            </w:r>
          </w:p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2</w:t>
            </w:r>
          </w:p>
        </w:tc>
        <w:tc>
          <w:tcPr>
            <w:tcW w:w="4381" w:type="dxa"/>
          </w:tcPr>
          <w:p w:rsidR="00AD3316" w:rsidRPr="002C5218" w:rsidRDefault="00AD3316" w:rsidP="00D63F1A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Участие в обучении с последующим тестированием следующих категорий работников: члены ГЭК, руководители ППЭ, организаторы ППЭ, технические специалисты, общественные наблюдатели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AD3316" w:rsidRPr="002C5218" w:rsidRDefault="002C5218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4020A5">
        <w:tc>
          <w:tcPr>
            <w:tcW w:w="9571" w:type="dxa"/>
            <w:gridSpan w:val="4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Организационное сопровождение ГИА-9 и ГИА-11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1</w:t>
            </w:r>
          </w:p>
        </w:tc>
        <w:tc>
          <w:tcPr>
            <w:tcW w:w="9154" w:type="dxa"/>
            <w:gridSpan w:val="3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Организация, подготовка и проведение ГИА по обязательным учебным предметам в сентябре 2015 г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1.1</w:t>
            </w:r>
          </w:p>
        </w:tc>
        <w:tc>
          <w:tcPr>
            <w:tcW w:w="4381" w:type="dxa"/>
          </w:tcPr>
          <w:p w:rsidR="00AD3316" w:rsidRPr="002C5218" w:rsidRDefault="00AD3316" w:rsidP="006D759A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- сбор заявлений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с 25 августа  по 10 сентября 2015 г</w:t>
            </w:r>
          </w:p>
        </w:tc>
        <w:tc>
          <w:tcPr>
            <w:tcW w:w="238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Руководители ОО</w:t>
            </w:r>
          </w:p>
          <w:p w:rsidR="00AD3316" w:rsidRPr="002C5218" w:rsidRDefault="00AD3316" w:rsidP="00862B9C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1.2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- проведение ГИА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по расписанию</w:t>
            </w:r>
          </w:p>
        </w:tc>
        <w:tc>
          <w:tcPr>
            <w:tcW w:w="2387" w:type="dxa"/>
          </w:tcPr>
          <w:p w:rsidR="00AD3316" w:rsidRPr="002C5218" w:rsidRDefault="002C5218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  <w:r w:rsidRPr="002C5218">
              <w:rPr>
                <w:rFonts w:cs="Times New Roman"/>
                <w:szCs w:val="24"/>
              </w:rPr>
              <w:t xml:space="preserve"> </w:t>
            </w:r>
            <w:r w:rsidR="00AD3316" w:rsidRPr="002C5218">
              <w:rPr>
                <w:rFonts w:cs="Times New Roman"/>
                <w:szCs w:val="24"/>
              </w:rPr>
              <w:t>Руководители ОО</w:t>
            </w:r>
          </w:p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Руководители ППЭ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2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Сбор предварительной информации о планируемом количестве участников ГИА в 2016 году в форме ОГЭ, ЕГЭ, ГВЭ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до 1 декабря 2015 г</w:t>
            </w:r>
          </w:p>
        </w:tc>
        <w:tc>
          <w:tcPr>
            <w:tcW w:w="2387" w:type="dxa"/>
          </w:tcPr>
          <w:p w:rsidR="00AD3316" w:rsidRPr="002C5218" w:rsidRDefault="002C5218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  <w:r w:rsidRPr="002C5218">
              <w:rPr>
                <w:rFonts w:cs="Times New Roman"/>
                <w:szCs w:val="24"/>
              </w:rPr>
              <w:t xml:space="preserve"> </w:t>
            </w:r>
            <w:r w:rsidR="00AD3316" w:rsidRPr="002C5218">
              <w:rPr>
                <w:rFonts w:cs="Times New Roman"/>
                <w:szCs w:val="24"/>
              </w:rPr>
              <w:t>Руководители ОО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3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Внесение сведений в РИС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по отдельному графику</w:t>
            </w:r>
          </w:p>
        </w:tc>
        <w:tc>
          <w:tcPr>
            <w:tcW w:w="2387" w:type="dxa"/>
          </w:tcPr>
          <w:p w:rsidR="00AD3316" w:rsidRPr="002C5218" w:rsidRDefault="002C5218" w:rsidP="00650B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  <w:r w:rsidRPr="002C5218">
              <w:rPr>
                <w:rFonts w:cs="Times New Roman"/>
                <w:szCs w:val="24"/>
              </w:rPr>
              <w:t xml:space="preserve"> </w:t>
            </w:r>
            <w:r w:rsidR="00AD3316" w:rsidRPr="002C5218">
              <w:rPr>
                <w:rFonts w:cs="Times New Roman"/>
                <w:szCs w:val="24"/>
              </w:rPr>
              <w:t>Руководители ОО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4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Формирование списочного состава лиц, привлекаемых к проведению ГИА: членов ГЭК, руководителей ППЭ, организаторов ППЭ, ассистентов, технических специалистов ППЭ, членов предметных комиссий</w:t>
            </w:r>
          </w:p>
        </w:tc>
        <w:tc>
          <w:tcPr>
            <w:tcW w:w="2386" w:type="dxa"/>
          </w:tcPr>
          <w:p w:rsidR="00AD3316" w:rsidRPr="002C5218" w:rsidRDefault="00AD3316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по отдельному графику</w:t>
            </w:r>
          </w:p>
        </w:tc>
        <w:tc>
          <w:tcPr>
            <w:tcW w:w="2387" w:type="dxa"/>
          </w:tcPr>
          <w:p w:rsidR="00AD3316" w:rsidRPr="002C5218" w:rsidRDefault="002C5218" w:rsidP="00650B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  <w:r w:rsidRPr="002C5218">
              <w:rPr>
                <w:rFonts w:cs="Times New Roman"/>
                <w:szCs w:val="24"/>
              </w:rPr>
              <w:t xml:space="preserve"> </w:t>
            </w:r>
            <w:r w:rsidR="00AD3316" w:rsidRPr="002C5218">
              <w:rPr>
                <w:rFonts w:cs="Times New Roman"/>
                <w:szCs w:val="24"/>
              </w:rPr>
              <w:t>Руководители ОО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5</w:t>
            </w:r>
          </w:p>
        </w:tc>
        <w:tc>
          <w:tcPr>
            <w:tcW w:w="4381" w:type="dxa"/>
          </w:tcPr>
          <w:p w:rsidR="00AD3316" w:rsidRPr="002C5218" w:rsidRDefault="00AD3316" w:rsidP="00AD3316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Приобретение  электронных подписей членов ГЭК для печати КИМ в ППЭ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март-май 2016 г</w:t>
            </w:r>
          </w:p>
        </w:tc>
        <w:tc>
          <w:tcPr>
            <w:tcW w:w="2387" w:type="dxa"/>
          </w:tcPr>
          <w:p w:rsidR="00AD3316" w:rsidRPr="002C5218" w:rsidRDefault="002C5218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6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Организация и проведение итогового сочинения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декабрь 2015 г</w:t>
            </w:r>
          </w:p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февраль 2016 г</w:t>
            </w:r>
          </w:p>
        </w:tc>
        <w:tc>
          <w:tcPr>
            <w:tcW w:w="2387" w:type="dxa"/>
          </w:tcPr>
          <w:p w:rsidR="00AD3316" w:rsidRPr="002C5218" w:rsidRDefault="002C5218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  <w:r w:rsidRPr="002C5218">
              <w:rPr>
                <w:rFonts w:cs="Times New Roman"/>
                <w:szCs w:val="24"/>
              </w:rPr>
              <w:t xml:space="preserve"> </w:t>
            </w:r>
            <w:r w:rsidR="00AD3316" w:rsidRPr="002C5218">
              <w:rPr>
                <w:rFonts w:cs="Times New Roman"/>
                <w:szCs w:val="24"/>
              </w:rPr>
              <w:t>Руководители ОО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EB0C01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7 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Обеспечение межведомственного взаимодействия при проведении ГИА (здравоохранение, силовые структуры, службы жизнеобеспечения ППЭ)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AD3316" w:rsidRPr="002C5218" w:rsidRDefault="002C5218" w:rsidP="00650B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  <w:r w:rsidRPr="002C5218">
              <w:rPr>
                <w:rFonts w:cs="Times New Roman"/>
                <w:szCs w:val="24"/>
              </w:rPr>
              <w:t xml:space="preserve"> </w:t>
            </w:r>
            <w:r w:rsidR="00AD3316" w:rsidRPr="002C5218">
              <w:rPr>
                <w:rFonts w:cs="Times New Roman"/>
                <w:szCs w:val="24"/>
              </w:rPr>
              <w:t>Руководители ОО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8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Обеспечение экзаменационными материалами (доставка из ЧФ ФГУП ГЦСС и РЦОКИО)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по отдельному графику</w:t>
            </w:r>
          </w:p>
        </w:tc>
        <w:tc>
          <w:tcPr>
            <w:tcW w:w="2387" w:type="dxa"/>
          </w:tcPr>
          <w:p w:rsidR="00AD3316" w:rsidRPr="002C5218" w:rsidRDefault="002C5218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EB0C01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9 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Организация и проведение основного этапа ГИА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по расписанию</w:t>
            </w:r>
          </w:p>
        </w:tc>
        <w:tc>
          <w:tcPr>
            <w:tcW w:w="2387" w:type="dxa"/>
          </w:tcPr>
          <w:p w:rsidR="00AD3316" w:rsidRPr="002C5218" w:rsidRDefault="002C5218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596322">
        <w:tc>
          <w:tcPr>
            <w:tcW w:w="9571" w:type="dxa"/>
            <w:gridSpan w:val="4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Мероприятия по информационному сопровождению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1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Организация работы по информированию о процедурах ГИА </w:t>
            </w:r>
            <w:r w:rsidRPr="002C5218">
              <w:rPr>
                <w:rFonts w:cs="Times New Roman"/>
                <w:szCs w:val="24"/>
              </w:rPr>
              <w:lastRenderedPageBreak/>
              <w:t>всех участников ГИА и их родителей (законных представителей)</w:t>
            </w:r>
          </w:p>
        </w:tc>
        <w:tc>
          <w:tcPr>
            <w:tcW w:w="2386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2387" w:type="dxa"/>
          </w:tcPr>
          <w:p w:rsidR="00AD3316" w:rsidRPr="002C5218" w:rsidRDefault="002C5218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  <w:r w:rsidRPr="002C5218">
              <w:rPr>
                <w:rFonts w:cs="Times New Roman"/>
                <w:szCs w:val="24"/>
              </w:rPr>
              <w:t xml:space="preserve"> </w:t>
            </w:r>
            <w:r w:rsidR="00AD3316" w:rsidRPr="002C5218">
              <w:rPr>
                <w:rFonts w:cs="Times New Roman"/>
                <w:szCs w:val="24"/>
              </w:rPr>
              <w:lastRenderedPageBreak/>
              <w:t>Руководители ОО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5218">
              <w:rPr>
                <w:rFonts w:cs="Times New Roman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Организация работы «горячей» линии по вопросам ГИА</w:t>
            </w:r>
          </w:p>
        </w:tc>
        <w:tc>
          <w:tcPr>
            <w:tcW w:w="2386" w:type="dxa"/>
          </w:tcPr>
          <w:p w:rsidR="00AD3316" w:rsidRPr="002C5218" w:rsidRDefault="00AD3316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AD3316" w:rsidRPr="002C5218" w:rsidRDefault="002C5218" w:rsidP="008C53D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3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 -2016</w:t>
            </w:r>
          </w:p>
        </w:tc>
        <w:tc>
          <w:tcPr>
            <w:tcW w:w="2386" w:type="dxa"/>
          </w:tcPr>
          <w:p w:rsidR="00AD3316" w:rsidRPr="002C5218" w:rsidRDefault="00AD3316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AD3316" w:rsidRPr="002C5218" w:rsidRDefault="002C5218" w:rsidP="00650B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4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 xml:space="preserve">Организация </w:t>
            </w:r>
            <w:proofErr w:type="gramStart"/>
            <w:r w:rsidRPr="002C5218">
              <w:rPr>
                <w:rFonts w:cs="Times New Roman"/>
                <w:szCs w:val="24"/>
              </w:rPr>
              <w:t>контроля за</w:t>
            </w:r>
            <w:proofErr w:type="gramEnd"/>
            <w:r w:rsidRPr="002C5218">
              <w:rPr>
                <w:rFonts w:cs="Times New Roman"/>
                <w:szCs w:val="24"/>
              </w:rPr>
              <w:t xml:space="preserve"> оформлением информационных стендов в общеобразовательных организациях по процедуре ГИА в 2016 году</w:t>
            </w:r>
          </w:p>
        </w:tc>
        <w:tc>
          <w:tcPr>
            <w:tcW w:w="2386" w:type="dxa"/>
          </w:tcPr>
          <w:p w:rsidR="00AD3316" w:rsidRPr="002C5218" w:rsidRDefault="00AD3316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AD3316" w:rsidRPr="002C5218" w:rsidRDefault="002C5218" w:rsidP="00650B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38615C">
        <w:tc>
          <w:tcPr>
            <w:tcW w:w="9571" w:type="dxa"/>
            <w:gridSpan w:val="4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2C5218">
              <w:rPr>
                <w:rFonts w:cs="Times New Roman"/>
                <w:szCs w:val="24"/>
              </w:rPr>
              <w:t>Контроль за</w:t>
            </w:r>
            <w:proofErr w:type="gramEnd"/>
            <w:r w:rsidRPr="002C5218">
              <w:rPr>
                <w:rFonts w:cs="Times New Roman"/>
                <w:szCs w:val="24"/>
              </w:rPr>
              <w:t xml:space="preserve"> организацией и проведением ГИА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1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proofErr w:type="gramStart"/>
            <w:r w:rsidRPr="002C5218">
              <w:rPr>
                <w:rFonts w:cs="Times New Roman"/>
                <w:szCs w:val="24"/>
              </w:rPr>
              <w:t>Контроль за</w:t>
            </w:r>
            <w:proofErr w:type="gramEnd"/>
            <w:r w:rsidRPr="002C5218">
              <w:rPr>
                <w:rFonts w:cs="Times New Roman"/>
                <w:szCs w:val="24"/>
              </w:rPr>
              <w:t xml:space="preserve"> работой ОО по информированию участников ГИА и их родителей о процедурах проведения ГИА</w:t>
            </w:r>
          </w:p>
        </w:tc>
        <w:tc>
          <w:tcPr>
            <w:tcW w:w="2386" w:type="dxa"/>
          </w:tcPr>
          <w:p w:rsidR="00AD3316" w:rsidRPr="002C5218" w:rsidRDefault="00AD3316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AD3316" w:rsidRPr="002C5218" w:rsidRDefault="002C5218" w:rsidP="00650B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2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Диагностика формирования и ведения РИС ГИА</w:t>
            </w:r>
          </w:p>
        </w:tc>
        <w:tc>
          <w:tcPr>
            <w:tcW w:w="2386" w:type="dxa"/>
          </w:tcPr>
          <w:p w:rsidR="00AD3316" w:rsidRPr="002C5218" w:rsidRDefault="00AD3316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AD3316" w:rsidRPr="002C5218" w:rsidRDefault="002C5218" w:rsidP="00650B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  <w:tr w:rsidR="00AD3316" w:rsidRPr="002C5218" w:rsidTr="00994BEB">
        <w:tc>
          <w:tcPr>
            <w:tcW w:w="417" w:type="dxa"/>
          </w:tcPr>
          <w:p w:rsidR="00AD3316" w:rsidRPr="002C5218" w:rsidRDefault="00AD3316" w:rsidP="008C53DF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3</w:t>
            </w:r>
          </w:p>
        </w:tc>
        <w:tc>
          <w:tcPr>
            <w:tcW w:w="4381" w:type="dxa"/>
          </w:tcPr>
          <w:p w:rsidR="00AD3316" w:rsidRPr="002C5218" w:rsidRDefault="00AD3316" w:rsidP="001C5409">
            <w:pPr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Муниципальный мониторинг результатов ГИА</w:t>
            </w:r>
          </w:p>
        </w:tc>
        <w:tc>
          <w:tcPr>
            <w:tcW w:w="2386" w:type="dxa"/>
          </w:tcPr>
          <w:p w:rsidR="00AD3316" w:rsidRPr="002C5218" w:rsidRDefault="00AD3316" w:rsidP="00650B62">
            <w:pPr>
              <w:jc w:val="center"/>
              <w:rPr>
                <w:rFonts w:cs="Times New Roman"/>
                <w:szCs w:val="24"/>
              </w:rPr>
            </w:pPr>
            <w:r w:rsidRPr="002C5218">
              <w:rPr>
                <w:rFonts w:cs="Times New Roman"/>
                <w:szCs w:val="24"/>
              </w:rPr>
              <w:t>июль 2016 г</w:t>
            </w:r>
          </w:p>
        </w:tc>
        <w:tc>
          <w:tcPr>
            <w:tcW w:w="2387" w:type="dxa"/>
          </w:tcPr>
          <w:p w:rsidR="00AD3316" w:rsidRPr="002C5218" w:rsidRDefault="002C5218" w:rsidP="00650B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C5218">
              <w:rPr>
                <w:rFonts w:cs="Times New Roman"/>
                <w:szCs w:val="24"/>
              </w:rPr>
              <w:t>Трушкина</w:t>
            </w:r>
            <w:proofErr w:type="spellEnd"/>
            <w:r w:rsidRPr="002C5218">
              <w:rPr>
                <w:rFonts w:cs="Times New Roman"/>
                <w:szCs w:val="24"/>
              </w:rPr>
              <w:t xml:space="preserve"> О.М., Наумова Л.В.</w:t>
            </w:r>
          </w:p>
        </w:tc>
      </w:tr>
    </w:tbl>
    <w:p w:rsidR="008C53DF" w:rsidRPr="002C5218" w:rsidRDefault="008C53DF" w:rsidP="008C53DF">
      <w:pPr>
        <w:spacing w:after="0"/>
        <w:jc w:val="center"/>
        <w:rPr>
          <w:rFonts w:cs="Times New Roman"/>
          <w:szCs w:val="24"/>
        </w:rPr>
      </w:pPr>
    </w:p>
    <w:p w:rsidR="000664F5" w:rsidRPr="002C5218" w:rsidRDefault="000664F5">
      <w:pPr>
        <w:rPr>
          <w:rFonts w:cs="Times New Roman"/>
          <w:szCs w:val="24"/>
        </w:rPr>
      </w:pPr>
    </w:p>
    <w:sectPr w:rsidR="000664F5" w:rsidRPr="002C5218" w:rsidSect="0006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248"/>
    <w:multiLevelType w:val="hybridMultilevel"/>
    <w:tmpl w:val="1E8E8144"/>
    <w:lvl w:ilvl="0" w:tplc="53AEC7D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103F"/>
    <w:multiLevelType w:val="hybridMultilevel"/>
    <w:tmpl w:val="C504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F4C"/>
    <w:rsid w:val="000664F5"/>
    <w:rsid w:val="001C5409"/>
    <w:rsid w:val="00232DDE"/>
    <w:rsid w:val="002C5218"/>
    <w:rsid w:val="002D4E2B"/>
    <w:rsid w:val="00360F4C"/>
    <w:rsid w:val="0040036D"/>
    <w:rsid w:val="004E1204"/>
    <w:rsid w:val="006D759A"/>
    <w:rsid w:val="0076183E"/>
    <w:rsid w:val="0083791A"/>
    <w:rsid w:val="00862B9C"/>
    <w:rsid w:val="008A3A5C"/>
    <w:rsid w:val="008C53DF"/>
    <w:rsid w:val="00994BEB"/>
    <w:rsid w:val="009D159F"/>
    <w:rsid w:val="009D3538"/>
    <w:rsid w:val="00A7668C"/>
    <w:rsid w:val="00AB3C9B"/>
    <w:rsid w:val="00AC55F4"/>
    <w:rsid w:val="00AD3316"/>
    <w:rsid w:val="00B359CF"/>
    <w:rsid w:val="00BA355C"/>
    <w:rsid w:val="00BE1A45"/>
    <w:rsid w:val="00C41AF5"/>
    <w:rsid w:val="00CB7F46"/>
    <w:rsid w:val="00D63F1A"/>
    <w:rsid w:val="00EB0C01"/>
    <w:rsid w:val="00EF014C"/>
    <w:rsid w:val="00F0445C"/>
    <w:rsid w:val="00F346BF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C"/>
  </w:style>
  <w:style w:type="paragraph" w:styleId="1">
    <w:name w:val="heading 1"/>
    <w:basedOn w:val="a"/>
    <w:next w:val="a"/>
    <w:link w:val="10"/>
    <w:qFormat/>
    <w:rsid w:val="00360F4C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noProof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F4C"/>
    <w:pPr>
      <w:keepNext/>
      <w:spacing w:after="0" w:line="240" w:lineRule="auto"/>
      <w:jc w:val="center"/>
      <w:outlineLvl w:val="1"/>
    </w:pPr>
    <w:rPr>
      <w:rFonts w:eastAsia="Times New Roman" w:cs="Times New Roman"/>
      <w:noProof/>
      <w:sz w:val="36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F4C"/>
    <w:rPr>
      <w:rFonts w:eastAsia="Times New Roman" w:cs="Times New Roman"/>
      <w:b/>
      <w:bCs/>
      <w:noProof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0F4C"/>
    <w:rPr>
      <w:rFonts w:eastAsia="Times New Roman" w:cs="Times New Roman"/>
      <w:noProof/>
      <w:sz w:val="36"/>
      <w:szCs w:val="24"/>
      <w:vertAlign w:val="superscript"/>
      <w:lang w:eastAsia="ru-RU"/>
    </w:rPr>
  </w:style>
  <w:style w:type="character" w:styleId="a3">
    <w:name w:val="Hyperlink"/>
    <w:basedOn w:val="a0"/>
    <w:uiPriority w:val="99"/>
    <w:semiHidden/>
    <w:unhideWhenUsed/>
    <w:rsid w:val="00360F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0F4C"/>
    <w:pPr>
      <w:ind w:left="720"/>
      <w:contextualSpacing/>
    </w:pPr>
  </w:style>
  <w:style w:type="table" w:styleId="a5">
    <w:name w:val="Table Grid"/>
    <w:basedOn w:val="a1"/>
    <w:uiPriority w:val="59"/>
    <w:rsid w:val="008C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2015-08-11T09:47:00Z</cp:lastPrinted>
  <dcterms:created xsi:type="dcterms:W3CDTF">2015-08-18T09:30:00Z</dcterms:created>
  <dcterms:modified xsi:type="dcterms:W3CDTF">2015-09-22T13:29:00Z</dcterms:modified>
</cp:coreProperties>
</file>